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附件3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传统医学确有专长考生临床实践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年限证明</w:t>
      </w:r>
    </w:p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560" w:lineRule="exact"/>
        <w:ind w:firstLine="720"/>
        <w:rPr>
          <w:rFonts w:ascii="宋体" w:hAnsi="宋体"/>
          <w:sz w:val="32"/>
          <w:szCs w:val="32"/>
        </w:rPr>
      </w:pPr>
    </w:p>
    <w:p>
      <w:pPr>
        <w:spacing w:line="800" w:lineRule="exact"/>
        <w:ind w:firstLine="7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考生：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</w:rPr>
        <w:t>（身份证号：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32"/>
          <w:szCs w:val="32"/>
        </w:rPr>
        <w:t>）</w:t>
      </w:r>
    </w:p>
    <w:p>
      <w:pPr>
        <w:spacing w:line="800" w:lineRule="exact"/>
        <w:ind w:firstLine="7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从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月依法在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szCs w:val="32"/>
        </w:rPr>
        <w:t>单位从事中医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科临床实践，特此证明。</w:t>
      </w:r>
    </w:p>
    <w:p>
      <w:pPr>
        <w:spacing w:line="800" w:lineRule="exact"/>
        <w:ind w:firstLine="720"/>
        <w:rPr>
          <w:rFonts w:ascii="仿宋_GB2312" w:hAnsi="宋体" w:eastAsia="仿宋_GB2312"/>
          <w:sz w:val="32"/>
          <w:szCs w:val="32"/>
          <w:u w:val="single"/>
        </w:rPr>
      </w:pPr>
    </w:p>
    <w:p>
      <w:pPr>
        <w:spacing w:line="800" w:lineRule="exact"/>
        <w:ind w:firstLine="720"/>
        <w:rPr>
          <w:rFonts w:ascii="仿宋_GB2312" w:hAnsi="宋体" w:eastAsia="仿宋_GB2312"/>
          <w:sz w:val="32"/>
          <w:szCs w:val="32"/>
        </w:rPr>
      </w:pPr>
    </w:p>
    <w:p>
      <w:pPr>
        <w:spacing w:line="800" w:lineRule="exact"/>
        <w:ind w:left="3914" w:leftChars="340" w:hanging="3200" w:hangingChars="10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/>
          <w:sz w:val="32"/>
          <w:szCs w:val="32"/>
        </w:rPr>
        <w:t>卫生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健康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委（局）（盖章）</w:t>
      </w:r>
    </w:p>
    <w:p>
      <w:pPr>
        <w:spacing w:line="800" w:lineRule="exact"/>
        <w:ind w:left="3914" w:leftChars="340" w:hanging="3200" w:hangingChars="1000"/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6F"/>
    <w:rsid w:val="000323BD"/>
    <w:rsid w:val="0024752F"/>
    <w:rsid w:val="002D673B"/>
    <w:rsid w:val="00330513"/>
    <w:rsid w:val="00331DE9"/>
    <w:rsid w:val="00381C7B"/>
    <w:rsid w:val="005348B6"/>
    <w:rsid w:val="0064561B"/>
    <w:rsid w:val="006520E7"/>
    <w:rsid w:val="00702D18"/>
    <w:rsid w:val="00735D1F"/>
    <w:rsid w:val="00807E17"/>
    <w:rsid w:val="008449B0"/>
    <w:rsid w:val="008554F4"/>
    <w:rsid w:val="008650D5"/>
    <w:rsid w:val="008E5F6F"/>
    <w:rsid w:val="0090006F"/>
    <w:rsid w:val="00BA0F26"/>
    <w:rsid w:val="00BE2DD8"/>
    <w:rsid w:val="00CE3B6D"/>
    <w:rsid w:val="00DA274B"/>
    <w:rsid w:val="1792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30</Words>
  <Characters>172</Characters>
  <Lines>1</Lines>
  <Paragraphs>1</Paragraphs>
  <TotalTime>2</TotalTime>
  <ScaleCrop>false</ScaleCrop>
  <LinksUpToDate>false</LinksUpToDate>
  <CharactersWithSpaces>201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2016-04-20T09:08:00Z</dcterms:created>
  <dc:creator>中医药服务管理处</dc:creator>
  <cp:lastModifiedBy>徐法宝</cp:lastModifiedBy>
  <dcterms:modified xsi:type="dcterms:W3CDTF">2019-05-27T08:17:52Z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